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59" w:rsidRPr="00A43CDB" w:rsidRDefault="006C2359" w:rsidP="003A6851">
      <w:pPr>
        <w:spacing w:before="840"/>
        <w:jc w:val="center"/>
        <w:rPr>
          <w:b/>
          <w:i/>
          <w:color w:val="17365D" w:themeColor="text2" w:themeShade="BF"/>
          <w:sz w:val="44"/>
          <w:szCs w:val="44"/>
        </w:rPr>
      </w:pPr>
      <w:r w:rsidRPr="00A43CDB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p w:rsidR="00E82DC4" w:rsidRDefault="00E82DC4" w:rsidP="00E82DC4">
      <w:pPr>
        <w:pStyle w:val="Alcmszlerm"/>
        <w:shd w:val="clear" w:color="auto" w:fill="FFFFFF" w:themeFill="background1"/>
        <w:rPr>
          <w:color w:val="17365D" w:themeColor="text2" w:themeShade="BF"/>
        </w:rPr>
      </w:pPr>
      <w:r w:rsidRPr="00A43CDB">
        <w:rPr>
          <w:color w:val="17365D" w:themeColor="text2" w:themeShade="BF"/>
        </w:rPr>
        <w:t>Szélenergia-hasznosítás</w:t>
      </w:r>
    </w:p>
    <w:p w:rsidR="00E82DC4" w:rsidRDefault="00E82DC4" w:rsidP="00E82DC4">
      <w:pPr>
        <w:jc w:val="both"/>
      </w:pPr>
      <w:r>
        <w:t>Energia-hasznosítási módszer, amely folyamatosan erős széljárású területeken közvetlen munkavégzésre vagy elektromos energia előállítására kialakított szélerőgéppel tört</w:t>
      </w:r>
      <w:r>
        <w:t>é</w:t>
      </w:r>
      <w:r>
        <w:t>nik.</w:t>
      </w:r>
    </w:p>
    <w:p w:rsidR="00E82DC4" w:rsidRDefault="00E82DC4" w:rsidP="00E82DC4">
      <w:pPr>
        <w:pStyle w:val="Alcmszlerm"/>
        <w:shd w:val="clear" w:color="auto" w:fill="FFFFFF" w:themeFill="background1"/>
        <w:rPr>
          <w:color w:val="17365D" w:themeColor="text2" w:themeShade="BF"/>
        </w:rPr>
      </w:pPr>
      <w:r w:rsidRPr="00317C7C">
        <w:rPr>
          <w:color w:val="17365D" w:themeColor="text2" w:themeShade="BF"/>
          <w:shd w:val="clear" w:color="auto" w:fill="FFFFFF" w:themeFill="background1"/>
        </w:rPr>
        <w:t>Szélerőmű:</w:t>
      </w:r>
    </w:p>
    <w:p w:rsidR="006C2359" w:rsidRDefault="006C2359" w:rsidP="00E82DC4">
      <w:pPr>
        <w:jc w:val="both"/>
      </w:pPr>
      <w:r>
        <w:t>Csak századunkban kezdődött el a szél, mint villamos energia előállítására alkalmas energi</w:t>
      </w:r>
      <w:r>
        <w:t>a</w:t>
      </w:r>
      <w:r>
        <w:t>forrás felhasználása. Mára viszont elmondható hogy a szélenergiát főleg ilyen célból haszn</w:t>
      </w:r>
      <w:r>
        <w:t>o</w:t>
      </w:r>
      <w:r>
        <w:t>sítják. A szélmotorokkal, szélerőgépekkel, kevés kivételével, villamos energiát akarunk fe</w:t>
      </w:r>
      <w:r>
        <w:t>j</w:t>
      </w:r>
      <w:r>
        <w:t xml:space="preserve">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</w:t>
      </w:r>
      <w:r>
        <w:t>t</w:t>
      </w:r>
      <w:r>
        <w:t>ményű volt, de négy év múlva egy katasztrófa következt</w:t>
      </w:r>
      <w:r>
        <w:t>é</w:t>
      </w:r>
      <w:r>
        <w:t>ben (leszakadt az egyik lapátkerék) tönkr</w:t>
      </w:r>
      <w:r>
        <w:t>e</w:t>
      </w:r>
      <w:r>
        <w:t>ment.</w:t>
      </w:r>
    </w:p>
    <w:p w:rsidR="006C2359" w:rsidRDefault="006C2359" w:rsidP="0058030D">
      <w:pPr>
        <w:pStyle w:val="Alcmszlerm"/>
        <w:spacing w:after="240"/>
        <w:rPr>
          <w:color w:val="17365D" w:themeColor="text2" w:themeShade="BF"/>
        </w:rPr>
      </w:pPr>
      <w:r>
        <w:rPr>
          <w:color w:val="17365D" w:themeColor="text2" w:themeShade="BF"/>
        </w:rPr>
        <w:t>Szélenergia termelés Európában</w:t>
      </w:r>
    </w:p>
    <w:p w:rsidR="006C2359" w:rsidRDefault="006C2359" w:rsidP="006C2359">
      <w:r>
        <w:t>Németország</w:t>
      </w:r>
      <w:r>
        <w:tab/>
        <w:t>18428 MW</w:t>
      </w:r>
    </w:p>
    <w:p w:rsidR="006C2359" w:rsidRDefault="006C2359" w:rsidP="006C2359">
      <w:r>
        <w:t>Spanyolország</w:t>
      </w:r>
      <w:r>
        <w:tab/>
        <w:t>10027 MW</w:t>
      </w:r>
    </w:p>
    <w:p w:rsidR="006C2359" w:rsidRDefault="006C2359" w:rsidP="006C2359">
      <w:r>
        <w:t>Dánia</w:t>
      </w:r>
      <w:r>
        <w:tab/>
        <w:t>3122 MW</w:t>
      </w:r>
    </w:p>
    <w:p w:rsidR="006C2359" w:rsidRDefault="006C2359" w:rsidP="006C2359">
      <w:r>
        <w:t>Olaszország</w:t>
      </w:r>
      <w:r>
        <w:tab/>
        <w:t>1717 MW</w:t>
      </w:r>
    </w:p>
    <w:p w:rsidR="006C2359" w:rsidRDefault="006C2359" w:rsidP="006C2359">
      <w:r>
        <w:t>Nagy-Britannia</w:t>
      </w:r>
      <w:r>
        <w:tab/>
        <w:t>1353 MW</w:t>
      </w:r>
    </w:p>
    <w:p w:rsidR="006C2359" w:rsidRDefault="006C2359" w:rsidP="006C2359">
      <w:r>
        <w:t>Hollandia</w:t>
      </w:r>
      <w:r>
        <w:tab/>
        <w:t>1209 MW</w:t>
      </w:r>
    </w:p>
    <w:p w:rsidR="006C2359" w:rsidRDefault="006C2359" w:rsidP="006C2359">
      <w:r>
        <w:t>Ausztria</w:t>
      </w:r>
      <w:r>
        <w:tab/>
        <w:t>819 MW</w:t>
      </w:r>
    </w:p>
    <w:p w:rsidR="006C2359" w:rsidRDefault="00C7584F" w:rsidP="006C2359">
      <w:r>
        <w:t xml:space="preserve"> </w:t>
      </w:r>
    </w:p>
    <w:p w:rsidR="006C2359" w:rsidRDefault="006C2359" w:rsidP="006C2359">
      <w:r>
        <w:t>Ukrajna</w:t>
      </w:r>
      <w:r>
        <w:tab/>
        <w:t>82 MW</w:t>
      </w:r>
    </w:p>
    <w:p w:rsidR="006C2359" w:rsidRDefault="00720631" w:rsidP="006C2359">
      <w:r>
        <w:t>Lengyel</w:t>
      </w:r>
      <w:r w:rsidR="006C2359">
        <w:t>o</w:t>
      </w:r>
      <w:r>
        <w:t>r</w:t>
      </w:r>
      <w:bookmarkStart w:id="0" w:name="_GoBack"/>
      <w:bookmarkEnd w:id="0"/>
      <w:r w:rsidR="006C2359">
        <w:t>szág</w:t>
      </w:r>
      <w:r w:rsidR="006C2359">
        <w:tab/>
        <w:t>73 MW</w:t>
      </w:r>
    </w:p>
    <w:p w:rsidR="006C2359" w:rsidRDefault="006C2359" w:rsidP="006C2359">
      <w:r>
        <w:t>Csehország</w:t>
      </w:r>
      <w:r>
        <w:tab/>
        <w:t>26 MW</w:t>
      </w:r>
    </w:p>
    <w:p w:rsidR="006C2359" w:rsidRDefault="006C2359" w:rsidP="006C2359">
      <w:r>
        <w:t>Magyarország</w:t>
      </w:r>
      <w:r>
        <w:tab/>
        <w:t>17 MW</w:t>
      </w:r>
    </w:p>
    <w:p w:rsidR="006C2359" w:rsidRDefault="006C2359" w:rsidP="006C2359">
      <w:r>
        <w:t>Szlovákia</w:t>
      </w:r>
      <w:r>
        <w:tab/>
        <w:t>5 MW</w:t>
      </w:r>
    </w:p>
    <w:p w:rsidR="004C038A" w:rsidRDefault="006C2359">
      <w:r>
        <w:t>Románia</w:t>
      </w:r>
      <w:r>
        <w:tab/>
        <w:t>1.4 MW</w:t>
      </w:r>
    </w:p>
    <w:sectPr w:rsidR="004C038A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4D"/>
    <w:rsid w:val="0003546D"/>
    <w:rsid w:val="00066215"/>
    <w:rsid w:val="000978DB"/>
    <w:rsid w:val="0012458A"/>
    <w:rsid w:val="001F1409"/>
    <w:rsid w:val="00317C7C"/>
    <w:rsid w:val="003A6851"/>
    <w:rsid w:val="004642C7"/>
    <w:rsid w:val="004A41AD"/>
    <w:rsid w:val="004C038A"/>
    <w:rsid w:val="004C3E47"/>
    <w:rsid w:val="00570702"/>
    <w:rsid w:val="0058030D"/>
    <w:rsid w:val="006616D8"/>
    <w:rsid w:val="006C2359"/>
    <w:rsid w:val="00720631"/>
    <w:rsid w:val="00976C0B"/>
    <w:rsid w:val="00A43CDB"/>
    <w:rsid w:val="00AF507C"/>
    <w:rsid w:val="00BB0D31"/>
    <w:rsid w:val="00C7584F"/>
    <w:rsid w:val="00D43A2C"/>
    <w:rsid w:val="00D60E60"/>
    <w:rsid w:val="00E82DC4"/>
    <w:rsid w:val="00EE764D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0702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570702"/>
    <w:pPr>
      <w:spacing w:after="0"/>
    </w:pPr>
    <w:rPr>
      <w:b/>
      <w:i/>
      <w:color w:val="17365D" w:themeColor="text2" w:themeShade="BF"/>
      <w:sz w:val="32"/>
      <w:szCs w:val="32"/>
    </w:rPr>
  </w:style>
  <w:style w:type="table" w:styleId="Rcsostblzat">
    <w:name w:val="Table Grid"/>
    <w:basedOn w:val="Normltblzat"/>
    <w:uiPriority w:val="59"/>
    <w:rsid w:val="00317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0702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570702"/>
    <w:pPr>
      <w:spacing w:after="0"/>
    </w:pPr>
    <w:rPr>
      <w:b/>
      <w:i/>
      <w:color w:val="17365D" w:themeColor="text2" w:themeShade="BF"/>
      <w:sz w:val="32"/>
      <w:szCs w:val="32"/>
    </w:rPr>
  </w:style>
  <w:style w:type="table" w:styleId="Rcsostblzat">
    <w:name w:val="Table Grid"/>
    <w:basedOn w:val="Normltblzat"/>
    <w:uiPriority w:val="59"/>
    <w:rsid w:val="00317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123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15</cp:revision>
  <dcterms:created xsi:type="dcterms:W3CDTF">2012-10-28T14:23:00Z</dcterms:created>
  <dcterms:modified xsi:type="dcterms:W3CDTF">2012-10-29T02:18:00Z</dcterms:modified>
</cp:coreProperties>
</file>